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C4" w:rsidRDefault="00E036C4" w:rsidP="00E036C4">
      <w:r>
        <w:rPr>
          <w:rFonts w:hint="eastAsia"/>
        </w:rPr>
        <w:t>地址：北京朝阳区香河园街道光熙家园6号楼A门7</w:t>
      </w:r>
      <w:r>
        <w:t>03</w:t>
      </w:r>
    </w:p>
    <w:p w:rsidR="00E036C4" w:rsidRDefault="00E036C4" w:rsidP="00E036C4">
      <w:pPr>
        <w:jc w:val="center"/>
      </w:pPr>
    </w:p>
    <w:p w:rsidR="001E3F1F" w:rsidRDefault="00DC11D5" w:rsidP="00E036C4">
      <w:pPr>
        <w:jc w:val="center"/>
      </w:pPr>
      <w:r>
        <w:rPr>
          <w:rFonts w:hint="eastAsia"/>
        </w:rPr>
        <w:t>说媒</w:t>
      </w:r>
    </w:p>
    <w:p w:rsidR="00DC11D5" w:rsidRDefault="00DC11D5" w:rsidP="00E036C4">
      <w:pPr>
        <w:jc w:val="center"/>
      </w:pPr>
      <w:r>
        <w:rPr>
          <w:rFonts w:hint="eastAsia"/>
        </w:rPr>
        <w:t>（短篇小说）</w:t>
      </w:r>
    </w:p>
    <w:p w:rsidR="00DC11D5" w:rsidRDefault="00DC11D5" w:rsidP="00E036C4">
      <w:pPr>
        <w:jc w:val="center"/>
      </w:pPr>
      <w:r>
        <w:rPr>
          <w:rFonts w:hint="eastAsia"/>
        </w:rPr>
        <w:t>刘庆邦</w:t>
      </w:r>
    </w:p>
    <w:p w:rsidR="00DC11D5" w:rsidRDefault="00DC11D5"/>
    <w:p w:rsidR="00DF64BF" w:rsidRDefault="00D77D5D" w:rsidP="007216AE">
      <w:pPr>
        <w:ind w:firstLine="420"/>
      </w:pPr>
      <w:r>
        <w:rPr>
          <w:rFonts w:hint="eastAsia"/>
        </w:rPr>
        <w:t>在我们老家，把</w:t>
      </w:r>
      <w:r w:rsidRPr="00D77D5D">
        <w:rPr>
          <w:rFonts w:hint="eastAsia"/>
        </w:rPr>
        <w:t>给别人介绍对象，</w:t>
      </w:r>
      <w:r w:rsidR="00DF64BF">
        <w:rPr>
          <w:rFonts w:hint="eastAsia"/>
        </w:rPr>
        <w:t>说成是说媒，说媒的人被称为媒人。人们普遍看来，为人说媒是做好事，是做积德的事，</w:t>
      </w:r>
      <w:r w:rsidR="007216AE">
        <w:rPr>
          <w:rFonts w:hint="eastAsia"/>
        </w:rPr>
        <w:t>一</w:t>
      </w:r>
      <w:r w:rsidR="00DF64BF">
        <w:t>有机会</w:t>
      </w:r>
      <w:r w:rsidR="00DF64BF">
        <w:rPr>
          <w:rFonts w:hint="eastAsia"/>
        </w:rPr>
        <w:t>，</w:t>
      </w:r>
      <w:r w:rsidR="007216AE">
        <w:t>天经地义似的，最好做一做。</w:t>
      </w:r>
    </w:p>
    <w:p w:rsidR="00DC11D5" w:rsidRDefault="007216AE" w:rsidP="007216AE">
      <w:pPr>
        <w:ind w:firstLine="420"/>
      </w:pPr>
      <w:r>
        <w:t>我和妻子谈对象</w:t>
      </w:r>
      <w:r>
        <w:rPr>
          <w:rFonts w:hint="eastAsia"/>
        </w:rPr>
        <w:t>时</w:t>
      </w:r>
      <w:r w:rsidR="00D77D5D" w:rsidRPr="00D77D5D">
        <w:t>是自</w:t>
      </w:r>
      <w:r>
        <w:rPr>
          <w:rFonts w:hint="eastAsia"/>
        </w:rPr>
        <w:t>谈</w:t>
      </w:r>
      <w:r w:rsidR="00DF64BF">
        <w:t>，中间没有媒人为我们牵线搭桥</w:t>
      </w:r>
      <w:r w:rsidR="00DF64BF">
        <w:rPr>
          <w:rFonts w:hint="eastAsia"/>
        </w:rPr>
        <w:t>。</w:t>
      </w:r>
      <w:r w:rsidR="00D77D5D" w:rsidRPr="00D77D5D">
        <w:t>可是</w:t>
      </w:r>
      <w:r w:rsidR="00DF64BF">
        <w:rPr>
          <w:rFonts w:hint="eastAsia"/>
        </w:rPr>
        <w:t>，</w:t>
      </w:r>
      <w:r w:rsidR="00D77D5D" w:rsidRPr="00D77D5D">
        <w:t>我们结婚近半个世纪以来，曾分</w:t>
      </w:r>
      <w:r>
        <w:t>别先后为多个男女青年介绍过对象。如果把我们给别人介绍对象的过程</w:t>
      </w:r>
      <w:r w:rsidR="00D77D5D" w:rsidRPr="00D77D5D">
        <w:t>一一记述下来，恐怕写一篇长篇纪实文学作品都够了。实话实说，我们介绍对</w:t>
      </w:r>
      <w:r w:rsidR="00DF64BF">
        <w:t>象的成功率很低</w:t>
      </w:r>
      <w:r w:rsidR="00DF64BF">
        <w:rPr>
          <w:rFonts w:hint="eastAsia"/>
        </w:rPr>
        <w:t>，</w:t>
      </w:r>
      <w:r w:rsidR="00DF64BF">
        <w:t>大多以失败而告终。通过说媒我们得知</w:t>
      </w:r>
      <w:r w:rsidR="00DF64BF">
        <w:rPr>
          <w:rFonts w:hint="eastAsia"/>
        </w:rPr>
        <w:t>，</w:t>
      </w:r>
      <w:r w:rsidR="00837A87">
        <w:rPr>
          <w:rFonts w:hint="eastAsia"/>
        </w:rPr>
        <w:t>堪怜</w:t>
      </w:r>
      <w:r w:rsidR="00DF64BF">
        <w:t>莫过人想人，最难莫过人找人</w:t>
      </w:r>
      <w:r w:rsidR="00DF64BF">
        <w:rPr>
          <w:rFonts w:hint="eastAsia"/>
        </w:rPr>
        <w:t>，</w:t>
      </w:r>
      <w:r w:rsidR="00D77D5D" w:rsidRPr="00D77D5D">
        <w:t>给人介绍对象不是一件容易的事，比在水塘里隔着水面摸鱼都难</w:t>
      </w:r>
      <w:r w:rsidR="00837A87">
        <w:rPr>
          <w:rFonts w:hint="eastAsia"/>
        </w:rPr>
        <w:t>。</w:t>
      </w:r>
    </w:p>
    <w:p w:rsidR="00DC6C4A" w:rsidRDefault="00195AD7" w:rsidP="007216AE">
      <w:pPr>
        <w:ind w:firstLine="420"/>
      </w:pPr>
      <w:r w:rsidRPr="00195AD7">
        <w:rPr>
          <w:rFonts w:hint="eastAsia"/>
        </w:rPr>
        <w:t>我妻子有一位家在郑州的女同学，</w:t>
      </w:r>
      <w:r w:rsidR="00DF64BF">
        <w:rPr>
          <w:rFonts w:hint="eastAsia"/>
        </w:rPr>
        <w:t>她</w:t>
      </w:r>
      <w:r w:rsidRPr="00195AD7">
        <w:rPr>
          <w:rFonts w:hint="eastAsia"/>
        </w:rPr>
        <w:t>们既是同学</w:t>
      </w:r>
      <w:r w:rsidR="00DF64BF">
        <w:rPr>
          <w:rFonts w:hint="eastAsia"/>
        </w:rPr>
        <w:t>，又是当年一起下乡插队的插友，</w:t>
      </w:r>
      <w:r w:rsidR="00D609D6">
        <w:rPr>
          <w:rFonts w:hint="eastAsia"/>
        </w:rPr>
        <w:t>女同学亲切地称我妻子为老姐们儿。女</w:t>
      </w:r>
      <w:r w:rsidR="00DF64BF">
        <w:rPr>
          <w:rFonts w:hint="eastAsia"/>
        </w:rPr>
        <w:t>同学的女儿学习很好，考到了北京的一所大学读书。</w:t>
      </w:r>
      <w:r w:rsidR="00D609D6">
        <w:rPr>
          <w:rFonts w:hint="eastAsia"/>
        </w:rPr>
        <w:t>女儿的名字叫冉晓</w:t>
      </w:r>
      <w:r w:rsidRPr="00195AD7">
        <w:rPr>
          <w:rFonts w:hint="eastAsia"/>
        </w:rPr>
        <w:t>敏。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Pr="00195AD7">
        <w:rPr>
          <w:rFonts w:hint="eastAsia"/>
        </w:rPr>
        <w:t>读完</w:t>
      </w:r>
      <w:r>
        <w:rPr>
          <w:rFonts w:hint="eastAsia"/>
        </w:rPr>
        <w:t>四</w:t>
      </w:r>
      <w:r w:rsidR="00DF64BF">
        <w:t>年本科</w:t>
      </w:r>
      <w:r w:rsidR="00DF64BF">
        <w:rPr>
          <w:rFonts w:hint="eastAsia"/>
        </w:rPr>
        <w:t>，</w:t>
      </w:r>
      <w:r w:rsidR="00DF64BF">
        <w:t>刚留在北京参加工作，妻子的女同学就给我妻子打电话</w:t>
      </w:r>
      <w:r w:rsidR="00DF64BF">
        <w:rPr>
          <w:rFonts w:hint="eastAsia"/>
        </w:rPr>
        <w:t>，</w:t>
      </w:r>
      <w:r w:rsidR="00DF64BF">
        <w:t>把给</w:t>
      </w:r>
      <w:r w:rsidR="00DF64BF">
        <w:rPr>
          <w:rFonts w:hint="eastAsia"/>
        </w:rPr>
        <w:t>她</w:t>
      </w:r>
      <w:r w:rsidRPr="00195AD7">
        <w:t>女儿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="00A32026">
        <w:t>找对象的事托付给我妻子。女同学</w:t>
      </w:r>
      <w:r w:rsidR="00DF64BF">
        <w:t>话说</w:t>
      </w:r>
      <w:r w:rsidR="00DF64BF">
        <w:rPr>
          <w:rFonts w:hint="eastAsia"/>
        </w:rPr>
        <w:t>得</w:t>
      </w:r>
      <w:r w:rsidRPr="00195AD7">
        <w:t>很恳切，说</w:t>
      </w:r>
      <w:r w:rsidR="00DF64BF">
        <w:rPr>
          <w:rFonts w:hint="eastAsia"/>
        </w:rPr>
        <w:t>她</w:t>
      </w:r>
      <w:r w:rsidRPr="00195AD7">
        <w:t>的女儿既然留在了北京工作，就在北京找一个对象，在北京成家吧。</w:t>
      </w:r>
      <w:r w:rsidR="00DF64BF">
        <w:rPr>
          <w:rFonts w:hint="eastAsia"/>
        </w:rPr>
        <w:t>她</w:t>
      </w:r>
      <w:r w:rsidRPr="00195AD7">
        <w:t>说</w:t>
      </w:r>
      <w:r w:rsidR="00DF64BF">
        <w:rPr>
          <w:rFonts w:hint="eastAsia"/>
        </w:rPr>
        <w:t>她</w:t>
      </w:r>
      <w:r w:rsidRPr="00195AD7">
        <w:t>在北京没有别的熟人，只有我妻子一个熟人</w:t>
      </w:r>
      <w:r w:rsidR="00DF64BF">
        <w:rPr>
          <w:rFonts w:hint="eastAsia"/>
        </w:rPr>
        <w:t>，</w:t>
      </w:r>
      <w:r w:rsidR="00DF64BF">
        <w:t>帮忙</w:t>
      </w:r>
      <w:r w:rsidRPr="00195AD7">
        <w:t>为</w:t>
      </w:r>
      <w:r w:rsidR="00DF64BF">
        <w:rPr>
          <w:rFonts w:hint="eastAsia"/>
        </w:rPr>
        <w:t>她</w:t>
      </w:r>
      <w:r w:rsidR="00A32026">
        <w:t>女儿找对象的事，只能拜托给老姐们儿。我妻子</w:t>
      </w:r>
      <w:r w:rsidRPr="00195AD7">
        <w:t>义不容辞，满口答应</w:t>
      </w:r>
      <w:r w:rsidR="00DF64BF">
        <w:rPr>
          <w:rFonts w:hint="eastAsia"/>
        </w:rPr>
        <w:t>，</w:t>
      </w:r>
      <w:r w:rsidRPr="00195AD7">
        <w:t>说</w:t>
      </w:r>
      <w:r w:rsidR="00DF64BF">
        <w:rPr>
          <w:rFonts w:hint="eastAsia"/>
        </w:rPr>
        <w:t>：</w:t>
      </w:r>
      <w:r w:rsidR="00DF64BF">
        <w:t>咱姐妹儿谁跟谁</w:t>
      </w:r>
      <w:r w:rsidR="00A32026">
        <w:rPr>
          <w:rFonts w:hint="eastAsia"/>
        </w:rPr>
        <w:t>呢</w:t>
      </w:r>
      <w:r w:rsidR="00DF64BF">
        <w:rPr>
          <w:rFonts w:hint="eastAsia"/>
        </w:rPr>
        <w:t>，</w:t>
      </w:r>
      <w:r w:rsidRPr="00195AD7">
        <w:t>您的孩</w:t>
      </w:r>
      <w:r w:rsidRPr="00195AD7">
        <w:rPr>
          <w:rFonts w:hint="eastAsia"/>
        </w:rPr>
        <w:t>子跟我的孩子一样，您放心</w:t>
      </w:r>
      <w:r>
        <w:rPr>
          <w:rFonts w:hint="eastAsia"/>
        </w:rPr>
        <w:t>，</w:t>
      </w:r>
      <w:r w:rsidRPr="00195AD7">
        <w:rPr>
          <w:rFonts w:hint="eastAsia"/>
        </w:rPr>
        <w:t>为</w:t>
      </w:r>
      <w:r w:rsidR="00DF64BF">
        <w:rPr>
          <w:rFonts w:hint="eastAsia"/>
        </w:rPr>
        <w:t>晓</w:t>
      </w:r>
      <w:r w:rsidRPr="00195AD7">
        <w:rPr>
          <w:rFonts w:hint="eastAsia"/>
        </w:rPr>
        <w:t>敏找对象的事我一定会放在心上。</w:t>
      </w:r>
    </w:p>
    <w:p w:rsidR="00DC6C4A" w:rsidRDefault="001B762E" w:rsidP="007216AE">
      <w:pPr>
        <w:ind w:firstLine="420"/>
      </w:pPr>
      <w:r>
        <w:rPr>
          <w:rFonts w:hint="eastAsia"/>
        </w:rPr>
        <w:t>不能说我妻子不上心，</w:t>
      </w:r>
      <w:r w:rsidR="00195AD7" w:rsidRPr="00195AD7">
        <w:rPr>
          <w:rFonts w:hint="eastAsia"/>
        </w:rPr>
        <w:t>在寻找合适的男孩子资源方面，</w:t>
      </w:r>
      <w:r w:rsidR="00D609D6">
        <w:rPr>
          <w:rFonts w:hint="eastAsia"/>
        </w:rPr>
        <w:t>她</w:t>
      </w:r>
      <w:r w:rsidR="00195AD7" w:rsidRPr="00195AD7">
        <w:rPr>
          <w:rFonts w:hint="eastAsia"/>
        </w:rPr>
        <w:t>眼观六路，耳听八方，一听说</w:t>
      </w:r>
      <w:r w:rsidR="00195AD7" w:rsidRPr="00195AD7">
        <w:rPr>
          <w:rFonts w:hint="eastAsia"/>
        </w:rPr>
        <w:lastRenderedPageBreak/>
        <w:t>谁家有还没有找到对象的男孩子，就想给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="00195AD7" w:rsidRPr="00195AD7">
        <w:rPr>
          <w:rFonts w:hint="eastAsia"/>
        </w:rPr>
        <w:t>介绍。可是，因我妻子的社交范围有限，认识的人有限，所知道的能和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>
        <w:rPr>
          <w:rFonts w:hint="eastAsia"/>
        </w:rPr>
        <w:t>般配的男孩子更有限，</w:t>
      </w:r>
      <w:r w:rsidR="00195AD7" w:rsidRPr="00195AD7">
        <w:rPr>
          <w:rFonts w:hint="eastAsia"/>
        </w:rPr>
        <w:t>两三年过去了，直到冉晓敏又考上了硕士研究生，我妻子为</w:t>
      </w:r>
      <w:r w:rsidR="00D609D6">
        <w:rPr>
          <w:rFonts w:hint="eastAsia"/>
        </w:rPr>
        <w:t>她</w:t>
      </w:r>
      <w:r>
        <w:rPr>
          <w:rFonts w:hint="eastAsia"/>
        </w:rPr>
        <w:t>介绍对象的事</w:t>
      </w:r>
      <w:r w:rsidR="00195AD7" w:rsidRPr="00195AD7">
        <w:rPr>
          <w:rFonts w:hint="eastAsia"/>
        </w:rPr>
        <w:t>还没有着落。北京的婚配情况</w:t>
      </w:r>
      <w:r>
        <w:rPr>
          <w:rFonts w:hint="eastAsia"/>
        </w:rPr>
        <w:t>，</w:t>
      </w:r>
      <w:r w:rsidR="00195AD7" w:rsidRPr="00195AD7">
        <w:rPr>
          <w:rFonts w:hint="eastAsia"/>
        </w:rPr>
        <w:t>是剩女很多，据保守统计，剩女超过了</w:t>
      </w:r>
      <w:r w:rsidR="00D609D6">
        <w:rPr>
          <w:rFonts w:hint="eastAsia"/>
        </w:rPr>
        <w:t>八十</w:t>
      </w:r>
      <w:r>
        <w:t>万之多。北京是全国剩女最多的城市</w:t>
      </w:r>
      <w:r>
        <w:rPr>
          <w:rFonts w:hint="eastAsia"/>
        </w:rPr>
        <w:t>。</w:t>
      </w:r>
      <w:r w:rsidR="00195AD7" w:rsidRPr="00195AD7">
        <w:t>而北京的剩男却很少，连</w:t>
      </w:r>
      <w:r>
        <w:rPr>
          <w:rFonts w:hint="eastAsia"/>
        </w:rPr>
        <w:t>千分之一</w:t>
      </w:r>
      <w:r w:rsidR="00195AD7" w:rsidRPr="00195AD7">
        <w:t>都不到。实际上，北京的男女比例是51:49</w:t>
      </w:r>
      <w:r>
        <w:rPr>
          <w:rFonts w:hint="eastAsia"/>
        </w:rPr>
        <w:t>，</w:t>
      </w:r>
      <w:r w:rsidR="00195AD7" w:rsidRPr="00195AD7">
        <w:t>基本上处在平衡状态。那么，北京为</w:t>
      </w:r>
      <w:r w:rsidR="00195AD7" w:rsidRPr="00195AD7">
        <w:rPr>
          <w:rFonts w:hint="eastAsia"/>
        </w:rPr>
        <w:t>什么有那么多剩女呢？</w:t>
      </w:r>
      <w:r w:rsidR="00DC6C4A" w:rsidRPr="00DC6C4A">
        <w:rPr>
          <w:rFonts w:hint="eastAsia"/>
        </w:rPr>
        <w:t>原因可能有多种，其中一个主要原因</w:t>
      </w:r>
      <w:r>
        <w:rPr>
          <w:rFonts w:hint="eastAsia"/>
        </w:rPr>
        <w:t>，</w:t>
      </w:r>
      <w:r w:rsidR="00DC6C4A" w:rsidRPr="00DC6C4A">
        <w:rPr>
          <w:rFonts w:hint="eastAsia"/>
        </w:rPr>
        <w:t>是北</w:t>
      </w:r>
      <w:r w:rsidR="00D609D6">
        <w:rPr>
          <w:rFonts w:hint="eastAsia"/>
        </w:rPr>
        <w:t>京姑娘的家庭和个人条件都比较好，眼光都比较高，不知不觉间就有些京</w:t>
      </w:r>
      <w:r>
        <w:rPr>
          <w:rFonts w:hint="eastAsia"/>
        </w:rPr>
        <w:t>姑奶奶范儿。她们不愿嫁给在北京谋生的外地人，对北京本地的男孩子也很挑剔。她们挑着挑着，拖着拖着，玩着玩</w:t>
      </w:r>
      <w:r w:rsidR="00DC6C4A" w:rsidRPr="00DC6C4A">
        <w:rPr>
          <w:rFonts w:hint="eastAsia"/>
        </w:rPr>
        <w:t>着，嘻嘻哈哈</w:t>
      </w:r>
      <w:r>
        <w:rPr>
          <w:rFonts w:hint="eastAsia"/>
        </w:rPr>
        <w:t>，</w:t>
      </w:r>
      <w:r w:rsidR="00DC6C4A" w:rsidRPr="00DC6C4A">
        <w:rPr>
          <w:rFonts w:hint="eastAsia"/>
        </w:rPr>
        <w:t>就把自己剩下了，转眼之间成了明日黄花。</w:t>
      </w:r>
    </w:p>
    <w:p w:rsidR="007216AE" w:rsidRDefault="00DC6C4A" w:rsidP="007216AE">
      <w:pPr>
        <w:ind w:firstLine="420"/>
      </w:pPr>
      <w:r w:rsidRPr="00DC6C4A">
        <w:rPr>
          <w:rFonts w:hint="eastAsia"/>
        </w:rPr>
        <w:t>我妻子曾给</w:t>
      </w:r>
      <w:r w:rsidR="001B762E">
        <w:rPr>
          <w:rFonts w:hint="eastAsia"/>
        </w:rPr>
        <w:t>与我们家同住一座楼的一个胖姑娘介绍过对象，小伙子家是北京的坐地户。</w:t>
      </w:r>
      <w:r w:rsidRPr="00DC6C4A">
        <w:rPr>
          <w:rFonts w:hint="eastAsia"/>
        </w:rPr>
        <w:t>妻子估计胖姑娘和小伙子门当户对</w:t>
      </w:r>
      <w:r>
        <w:rPr>
          <w:rFonts w:hint="eastAsia"/>
        </w:rPr>
        <w:t>，这次介绍对象可能有戏。不料胖姑娘太过随意，去跟小伙子见面时</w:t>
      </w:r>
      <w:r w:rsidR="00D609D6">
        <w:rPr>
          <w:rFonts w:hint="eastAsia"/>
        </w:rPr>
        <w:t>，</w:t>
      </w:r>
      <w:r>
        <w:rPr>
          <w:rFonts w:hint="eastAsia"/>
        </w:rPr>
        <w:t>不捯</w:t>
      </w:r>
      <w:r w:rsidRPr="00DC6C4A">
        <w:rPr>
          <w:rFonts w:hint="eastAsia"/>
        </w:rPr>
        <w:t>饬一下不说，素面朝天</w:t>
      </w:r>
      <w:r w:rsidR="00A32026">
        <w:rPr>
          <w:rFonts w:hint="eastAsia"/>
        </w:rPr>
        <w:t>，</w:t>
      </w:r>
      <w:r w:rsidRPr="00DC6C4A">
        <w:rPr>
          <w:rFonts w:hint="eastAsia"/>
        </w:rPr>
        <w:t>穿件短裤就赴约去了。小伙子吸烟，</w:t>
      </w:r>
      <w:r w:rsidR="00D609D6">
        <w:rPr>
          <w:rFonts w:hint="eastAsia"/>
        </w:rPr>
        <w:t>她</w:t>
      </w:r>
      <w:r w:rsidR="00A32026">
        <w:rPr>
          <w:rFonts w:hint="eastAsia"/>
        </w:rPr>
        <w:t>也跟着吸。</w:t>
      </w:r>
      <w:r w:rsidRPr="00DC6C4A">
        <w:rPr>
          <w:rFonts w:hint="eastAsia"/>
        </w:rPr>
        <w:t>结果</w:t>
      </w:r>
      <w:r w:rsidR="001B762E">
        <w:rPr>
          <w:rFonts w:hint="eastAsia"/>
        </w:rPr>
        <w:t>，</w:t>
      </w:r>
      <w:r w:rsidRPr="00DC6C4A">
        <w:rPr>
          <w:rFonts w:hint="eastAsia"/>
        </w:rPr>
        <w:t>两个人只见了一次面</w:t>
      </w:r>
      <w:r w:rsidR="001B762E">
        <w:rPr>
          <w:rFonts w:hint="eastAsia"/>
        </w:rPr>
        <w:t>，</w:t>
      </w:r>
      <w:r w:rsidRPr="00DC6C4A">
        <w:rPr>
          <w:rFonts w:hint="eastAsia"/>
        </w:rPr>
        <w:t>就没了下文</w:t>
      </w:r>
      <w:r>
        <w:rPr>
          <w:rFonts w:hint="eastAsia"/>
        </w:rPr>
        <w:t>。</w:t>
      </w:r>
    </w:p>
    <w:p w:rsidR="00DC6C4A" w:rsidRDefault="00DC6C4A" w:rsidP="007216AE">
      <w:pPr>
        <w:ind w:firstLine="420"/>
      </w:pPr>
      <w:r w:rsidRPr="00DC6C4A">
        <w:rPr>
          <w:rFonts w:hint="eastAsia"/>
        </w:rPr>
        <w:t>北京的小伙子找不到合适的北京本地的姑娘，</w:t>
      </w:r>
      <w:r w:rsidR="001B762E">
        <w:rPr>
          <w:rFonts w:hint="eastAsia"/>
        </w:rPr>
        <w:t>他</w:t>
      </w:r>
      <w:r w:rsidRPr="00DC6C4A">
        <w:rPr>
          <w:rFonts w:hint="eastAsia"/>
        </w:rPr>
        <w:t>们遂把目光投向外地，寻找外地的姑娘。北京小伙子的优越条</w:t>
      </w:r>
      <w:r w:rsidR="00D609D6">
        <w:rPr>
          <w:rFonts w:hint="eastAsia"/>
        </w:rPr>
        <w:t>件在于，他们一旦找到外地的姑娘，</w:t>
      </w:r>
      <w:r w:rsidR="001B762E">
        <w:rPr>
          <w:rFonts w:hint="eastAsia"/>
        </w:rPr>
        <w:t>和</w:t>
      </w:r>
      <w:r w:rsidR="00D609D6">
        <w:rPr>
          <w:rFonts w:hint="eastAsia"/>
        </w:rPr>
        <w:t>外地的姑娘结了婚，生了孩子，若</w:t>
      </w:r>
      <w:r w:rsidRPr="00DC6C4A">
        <w:rPr>
          <w:rFonts w:hint="eastAsia"/>
        </w:rPr>
        <w:t>干年后</w:t>
      </w:r>
      <w:r w:rsidR="001B762E">
        <w:rPr>
          <w:rFonts w:hint="eastAsia"/>
        </w:rPr>
        <w:t>，</w:t>
      </w:r>
      <w:r w:rsidRPr="00DC6C4A">
        <w:rPr>
          <w:rFonts w:hint="eastAsia"/>
        </w:rPr>
        <w:t>外地姑娘的户口可以迁到北京。外地总是很广阔，外地的姑娘总是很多，挑选的余地很大，这让北京的小伙儿娶外地的姑娘为妻几乎成了一种潮流。这样一来，北京的剩女不见减量，只见增量</w:t>
      </w:r>
      <w:r w:rsidR="001B762E">
        <w:rPr>
          <w:rFonts w:hint="eastAsia"/>
        </w:rPr>
        <w:t>，</w:t>
      </w:r>
      <w:r w:rsidRPr="00DC6C4A">
        <w:rPr>
          <w:rFonts w:hint="eastAsia"/>
        </w:rPr>
        <w:t>越增越多。</w:t>
      </w:r>
    </w:p>
    <w:p w:rsidR="007216AE" w:rsidRDefault="00D609D6" w:rsidP="007216AE">
      <w:pPr>
        <w:ind w:firstLine="420"/>
      </w:pPr>
      <w:r>
        <w:rPr>
          <w:rFonts w:hint="eastAsia"/>
        </w:rPr>
        <w:t>冉晓</w:t>
      </w:r>
      <w:r w:rsidRPr="00195AD7">
        <w:rPr>
          <w:rFonts w:hint="eastAsia"/>
        </w:rPr>
        <w:t>敏</w:t>
      </w:r>
      <w:r w:rsidR="001B762E">
        <w:rPr>
          <w:rFonts w:hint="eastAsia"/>
        </w:rPr>
        <w:t>到北京赶考，考进了北京的大学。</w:t>
      </w:r>
      <w:r w:rsidR="00DC6C4A" w:rsidRPr="00DC6C4A">
        <w:rPr>
          <w:rFonts w:hint="eastAsia"/>
        </w:rPr>
        <w:t>参加工作后</w:t>
      </w:r>
      <w:r w:rsidR="001B762E">
        <w:rPr>
          <w:rFonts w:hint="eastAsia"/>
        </w:rPr>
        <w:t>，</w:t>
      </w:r>
      <w:r w:rsidR="00DC6C4A" w:rsidRPr="00DC6C4A">
        <w:rPr>
          <w:rFonts w:hint="eastAsia"/>
        </w:rPr>
        <w:t>户口也落在了北京。</w:t>
      </w:r>
      <w:r>
        <w:rPr>
          <w:rFonts w:hint="eastAsia"/>
        </w:rPr>
        <w:t>她</w:t>
      </w:r>
      <w:r w:rsidR="00DC6C4A" w:rsidRPr="00DC6C4A">
        <w:rPr>
          <w:rFonts w:hint="eastAsia"/>
        </w:rPr>
        <w:t>会不会成为北京城里新的剩女呢？</w:t>
      </w:r>
    </w:p>
    <w:p w:rsidR="007216AE" w:rsidRPr="00F03944" w:rsidRDefault="001B762E" w:rsidP="007216AE">
      <w:pPr>
        <w:ind w:firstLine="420"/>
      </w:pPr>
      <w:r>
        <w:rPr>
          <w:rFonts w:hint="eastAsia"/>
        </w:rPr>
        <w:t>天下无情</w:t>
      </w:r>
      <w:r w:rsidR="00F03944" w:rsidRPr="00F03944">
        <w:rPr>
          <w:rFonts w:hint="eastAsia"/>
        </w:rPr>
        <w:t>是时间，最是时间不饶人。冉晓敏硕士研究生毕业后</w:t>
      </w:r>
      <w:r w:rsidR="00D609D6">
        <w:rPr>
          <w:rFonts w:hint="eastAsia"/>
        </w:rPr>
        <w:t>，</w:t>
      </w:r>
      <w:r>
        <w:rPr>
          <w:rFonts w:hint="eastAsia"/>
        </w:rPr>
        <w:t>应聘到</w:t>
      </w:r>
      <w:r w:rsidR="00D609D6">
        <w:rPr>
          <w:rFonts w:hint="eastAsia"/>
        </w:rPr>
        <w:t>一家</w:t>
      </w:r>
      <w:r>
        <w:rPr>
          <w:rFonts w:hint="eastAsia"/>
        </w:rPr>
        <w:t>国有企业工作。</w:t>
      </w:r>
      <w:r w:rsidR="00D609D6">
        <w:rPr>
          <w:rFonts w:hint="eastAsia"/>
        </w:rPr>
        <w:t>她的工资收入提高了，还贷款买了房子，买了汽车</w:t>
      </w:r>
      <w:r>
        <w:rPr>
          <w:rFonts w:hint="eastAsia"/>
        </w:rPr>
        <w:t>，俨然已进入白领阶层</w:t>
      </w:r>
      <w:r w:rsidR="00F03944" w:rsidRPr="00F03944">
        <w:rPr>
          <w:rFonts w:hint="eastAsia"/>
        </w:rPr>
        <w:t>。冉晓敏的爸</w:t>
      </w:r>
      <w:r w:rsidR="00F03944" w:rsidRPr="00F03944">
        <w:rPr>
          <w:rFonts w:hint="eastAsia"/>
        </w:rPr>
        <w:lastRenderedPageBreak/>
        <w:t>爸妈妈带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="00F03944" w:rsidRPr="00F03944">
        <w:rPr>
          <w:rFonts w:hint="eastAsia"/>
        </w:rPr>
        <w:t>去过我们家，我看见过</w:t>
      </w:r>
      <w:r w:rsidR="00D609D6">
        <w:rPr>
          <w:rFonts w:hint="eastAsia"/>
        </w:rPr>
        <w:t>她</w:t>
      </w:r>
      <w:r w:rsidR="00F03944" w:rsidRPr="00F03944">
        <w:rPr>
          <w:rFonts w:hint="eastAsia"/>
        </w:rPr>
        <w:t>。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="00F03944" w:rsidRPr="00F03944">
        <w:rPr>
          <w:rFonts w:hint="eastAsia"/>
        </w:rPr>
        <w:t>长得高高挑挑，大大方方，明明亮亮，是个美丽的姑娘。</w:t>
      </w:r>
      <w:r w:rsidR="00D609D6">
        <w:rPr>
          <w:rFonts w:hint="eastAsia"/>
        </w:rPr>
        <w:t>她</w:t>
      </w:r>
      <w:r w:rsidR="00F03944" w:rsidRPr="00F03944">
        <w:rPr>
          <w:rFonts w:hint="eastAsia"/>
        </w:rPr>
        <w:t>这样的条件，找个对象成家应该不成问题吧？可是</w:t>
      </w:r>
      <w:r>
        <w:rPr>
          <w:rFonts w:hint="eastAsia"/>
        </w:rPr>
        <w:t>，</w:t>
      </w:r>
      <w:r w:rsidR="00F03944" w:rsidRPr="00F03944">
        <w:rPr>
          <w:rFonts w:hint="eastAsia"/>
        </w:rPr>
        <w:t>不知怎么回事，一转眼十多年过去了。从</w:t>
      </w:r>
      <w:r w:rsidR="00D609D6">
        <w:rPr>
          <w:rFonts w:hint="eastAsia"/>
        </w:rPr>
        <w:t>她</w:t>
      </w:r>
      <w:r w:rsidR="00F03944" w:rsidRPr="00F03944">
        <w:rPr>
          <w:rFonts w:hint="eastAsia"/>
        </w:rPr>
        <w:t>刚到北京时十八九岁，到了现在的</w:t>
      </w:r>
      <w:r>
        <w:rPr>
          <w:rFonts w:hint="eastAsia"/>
        </w:rPr>
        <w:t>三十</w:t>
      </w:r>
      <w:r w:rsidR="00F03944" w:rsidRPr="00F03944">
        <w:t>多岁，仍迟迟没</w:t>
      </w:r>
      <w:r w:rsidR="00D609D6">
        <w:t>有找到对象，还是单身。我妻子的同学几乎每年都给我妻子打电话，有</w:t>
      </w:r>
      <w:r w:rsidR="00D609D6">
        <w:rPr>
          <w:rFonts w:hint="eastAsia"/>
        </w:rPr>
        <w:t>时</w:t>
      </w:r>
      <w:r w:rsidR="00F03944" w:rsidRPr="00F03944">
        <w:t>打的电话还偶尔被我听到了。</w:t>
      </w:r>
      <w:r w:rsidR="00D609D6">
        <w:rPr>
          <w:rFonts w:hint="eastAsia"/>
        </w:rPr>
        <w:t>她</w:t>
      </w:r>
      <w:r w:rsidR="00F03944" w:rsidRPr="00F03944">
        <w:t>说</w:t>
      </w:r>
      <w:r>
        <w:rPr>
          <w:rFonts w:hint="eastAsia"/>
        </w:rPr>
        <w:t>：</w:t>
      </w:r>
      <w:r w:rsidR="00D609D6">
        <w:rPr>
          <w:rFonts w:hint="eastAsia"/>
        </w:rPr>
        <w:t>晓</w:t>
      </w:r>
      <w:r w:rsidR="00F03944" w:rsidRPr="00F03944">
        <w:t>敏都这么大了，连个对象</w:t>
      </w:r>
      <w:r w:rsidR="00F03944" w:rsidRPr="00F03944">
        <w:rPr>
          <w:rFonts w:hint="eastAsia"/>
        </w:rPr>
        <w:t>都没有，真把我愁死了</w:t>
      </w:r>
      <w:r w:rsidR="00E862B3">
        <w:rPr>
          <w:rFonts w:hint="eastAsia"/>
        </w:rPr>
        <w:t>，愁死了。原来我还想着，趁我还不太老，可以</w:t>
      </w:r>
      <w:r w:rsidR="00F03944" w:rsidRPr="00F03944">
        <w:rPr>
          <w:rFonts w:hint="eastAsia"/>
        </w:rPr>
        <w:t>去北京帮她</w:t>
      </w:r>
      <w:r w:rsidR="00F07674">
        <w:rPr>
          <w:rFonts w:hint="eastAsia"/>
        </w:rPr>
        <w:t>看孩子。我等了一年又一年，把我的头发都等白了，看孩子也没力气了，</w:t>
      </w:r>
      <w:r w:rsidR="00D609D6">
        <w:rPr>
          <w:rFonts w:hint="eastAsia"/>
        </w:rPr>
        <w:t>她</w:t>
      </w:r>
      <w:r w:rsidR="00F07674">
        <w:rPr>
          <w:rFonts w:hint="eastAsia"/>
        </w:rPr>
        <w:t>还是孤零零的一个人。</w:t>
      </w:r>
      <w:r w:rsidR="00D609D6">
        <w:rPr>
          <w:rFonts w:hint="eastAsia"/>
        </w:rPr>
        <w:t>她</w:t>
      </w:r>
      <w:r w:rsidR="00F07674">
        <w:rPr>
          <w:rFonts w:hint="eastAsia"/>
        </w:rPr>
        <w:t>连连叫着我妻子的名字的后面两个字</w:t>
      </w:r>
      <w:r w:rsidR="00F03944" w:rsidRPr="00F03944">
        <w:rPr>
          <w:rFonts w:hint="eastAsia"/>
        </w:rPr>
        <w:t>说</w:t>
      </w:r>
      <w:r w:rsidR="00F07674">
        <w:rPr>
          <w:rFonts w:hint="eastAsia"/>
        </w:rPr>
        <w:t>：</w:t>
      </w:r>
      <w:r w:rsidR="00F03944" w:rsidRPr="00F03944">
        <w:rPr>
          <w:rFonts w:hint="eastAsia"/>
        </w:rPr>
        <w:t>人</w:t>
      </w:r>
      <w:r w:rsidR="00F03944">
        <w:rPr>
          <w:rFonts w:hint="eastAsia"/>
        </w:rPr>
        <w:t>留孩子树留根，我这一辈子连个第三代人都见不着，活着还有什么劲呢！</w:t>
      </w:r>
    </w:p>
    <w:p w:rsidR="007216AE" w:rsidRDefault="00D609D6" w:rsidP="007216AE">
      <w:pPr>
        <w:ind w:firstLine="420"/>
      </w:pPr>
      <w:r>
        <w:rPr>
          <w:rFonts w:hint="eastAsia"/>
        </w:rPr>
        <w:t>接完同学的电话，我见妻子沉默不语，心情似</w:t>
      </w:r>
      <w:r w:rsidR="00F07674">
        <w:rPr>
          <w:rFonts w:hint="eastAsia"/>
        </w:rPr>
        <w:t>有些沉重。</w:t>
      </w:r>
      <w:r w:rsidR="00F03944" w:rsidRPr="00F03944">
        <w:rPr>
          <w:rFonts w:hint="eastAsia"/>
        </w:rPr>
        <w:t>没能给</w:t>
      </w:r>
      <w:r>
        <w:rPr>
          <w:rFonts w:hint="eastAsia"/>
        </w:rPr>
        <w:t>冉晓</w:t>
      </w:r>
      <w:r w:rsidRPr="00195AD7">
        <w:rPr>
          <w:rFonts w:hint="eastAsia"/>
        </w:rPr>
        <w:t>敏</w:t>
      </w:r>
      <w:r w:rsidR="00F03944" w:rsidRPr="00F03944">
        <w:rPr>
          <w:rFonts w:hint="eastAsia"/>
        </w:rPr>
        <w:t>介绍一个合适的对象，</w:t>
      </w:r>
      <w:r>
        <w:rPr>
          <w:rFonts w:hint="eastAsia"/>
        </w:rPr>
        <w:t>她</w:t>
      </w:r>
      <w:r w:rsidR="00F03944" w:rsidRPr="00F03944">
        <w:rPr>
          <w:rFonts w:hint="eastAsia"/>
        </w:rPr>
        <w:t>好像有些歉疚，有些对不起老姐们</w:t>
      </w:r>
      <w:r w:rsidR="00F07674">
        <w:rPr>
          <w:rFonts w:hint="eastAsia"/>
        </w:rPr>
        <w:t>儿</w:t>
      </w:r>
      <w:r w:rsidR="00F03944" w:rsidRPr="00F03944">
        <w:rPr>
          <w:rFonts w:hint="eastAsia"/>
        </w:rPr>
        <w:t>的重托。我赶紧安慰妻子说，时代不同了，现在的生存环境，还有年轻人的想法，都跟</w:t>
      </w:r>
      <w:r w:rsidR="00B37176">
        <w:rPr>
          <w:rFonts w:hint="eastAsia"/>
        </w:rPr>
        <w:t>我们年轻的时候</w:t>
      </w:r>
      <w:r w:rsidR="00F07674">
        <w:rPr>
          <w:rFonts w:hint="eastAsia"/>
        </w:rPr>
        <w:t>大不一样。那时候对男女之间的交往戒备森严，</w:t>
      </w:r>
      <w:r>
        <w:rPr>
          <w:rFonts w:hint="eastAsia"/>
        </w:rPr>
        <w:t>稍有</w:t>
      </w:r>
      <w:r w:rsidR="00F03944" w:rsidRPr="00F03944">
        <w:rPr>
          <w:rFonts w:hint="eastAsia"/>
        </w:rPr>
        <w:t>不慎</w:t>
      </w:r>
      <w:r w:rsidR="00F07674">
        <w:rPr>
          <w:rFonts w:hint="eastAsia"/>
        </w:rPr>
        <w:t>，</w:t>
      </w:r>
      <w:r w:rsidR="00F03944" w:rsidRPr="00F03944">
        <w:rPr>
          <w:rFonts w:hint="eastAsia"/>
        </w:rPr>
        <w:t>就可能引起非议</w:t>
      </w:r>
      <w:r>
        <w:rPr>
          <w:rFonts w:hint="eastAsia"/>
        </w:rPr>
        <w:t>，甚至受到批判。现在的男女交往要自由得</w:t>
      </w:r>
      <w:r w:rsidR="00E862B3">
        <w:rPr>
          <w:rFonts w:hint="eastAsia"/>
        </w:rPr>
        <w:t>多，他们没有找到固定的对象，不等于没有异性朋友；</w:t>
      </w:r>
      <w:r w:rsidR="00F03944" w:rsidRPr="00F03944">
        <w:rPr>
          <w:rFonts w:hint="eastAsia"/>
        </w:rPr>
        <w:t>他们没有结婚，不等于没有那方面的生活。不生孩子，他们可以养狗</w:t>
      </w:r>
      <w:r w:rsidR="00F07674">
        <w:rPr>
          <w:rFonts w:hint="eastAsia"/>
        </w:rPr>
        <w:t>，养猫。</w:t>
      </w:r>
      <w:r w:rsidR="00F03944" w:rsidRPr="00F03944">
        <w:rPr>
          <w:rFonts w:hint="eastAsia"/>
        </w:rPr>
        <w:t>自由有时也是一把双刃剑，男女交往自由了，他们找对象的积极性反而不高了。妻子虽然认同我的说法，但还是要我</w:t>
      </w:r>
      <w:r w:rsidR="00F03944">
        <w:rPr>
          <w:rFonts w:hint="eastAsia"/>
        </w:rPr>
        <w:t>帮</w:t>
      </w:r>
      <w:r>
        <w:rPr>
          <w:rFonts w:hint="eastAsia"/>
        </w:rPr>
        <w:t>她</w:t>
      </w:r>
      <w:r w:rsidR="00F03944">
        <w:rPr>
          <w:rFonts w:hint="eastAsia"/>
        </w:rPr>
        <w:t>注意着点儿，发现有合适的未婚男青年，尽快为</w:t>
      </w:r>
      <w:r>
        <w:rPr>
          <w:rFonts w:hint="eastAsia"/>
        </w:rPr>
        <w:t>冉晓</w:t>
      </w:r>
      <w:r w:rsidRPr="00195AD7">
        <w:rPr>
          <w:rFonts w:hint="eastAsia"/>
        </w:rPr>
        <w:t>敏</w:t>
      </w:r>
      <w:r w:rsidR="00F03944">
        <w:rPr>
          <w:rFonts w:hint="eastAsia"/>
        </w:rPr>
        <w:t>介绍一下。</w:t>
      </w:r>
    </w:p>
    <w:p w:rsidR="007216AE" w:rsidRDefault="00F07674" w:rsidP="007216AE">
      <w:pPr>
        <w:ind w:firstLine="420"/>
      </w:pPr>
      <w:r>
        <w:rPr>
          <w:rFonts w:hint="eastAsia"/>
        </w:rPr>
        <w:t>北京某报社有一位年轻的记者，</w:t>
      </w:r>
      <w:r w:rsidR="00D609D6">
        <w:rPr>
          <w:rFonts w:hint="eastAsia"/>
        </w:rPr>
        <w:t>名字叫</w:t>
      </w:r>
      <w:r w:rsidR="009E3390" w:rsidRPr="009E3390">
        <w:rPr>
          <w:rFonts w:hint="eastAsia"/>
        </w:rPr>
        <w:t>国</w:t>
      </w:r>
      <w:r w:rsidR="009E3390">
        <w:rPr>
          <w:rFonts w:hint="eastAsia"/>
        </w:rPr>
        <w:t>欣</w:t>
      </w:r>
      <w:r w:rsidR="009E3390" w:rsidRPr="009E3390">
        <w:rPr>
          <w:rFonts w:hint="eastAsia"/>
        </w:rPr>
        <w:t>。他为我的</w:t>
      </w:r>
      <w:r w:rsidR="00F13E2F">
        <w:rPr>
          <w:rFonts w:hint="eastAsia"/>
        </w:rPr>
        <w:t>文学创作做过长篇专访，我们就认识了。有一次</w:t>
      </w:r>
      <w:r>
        <w:rPr>
          <w:rFonts w:hint="eastAsia"/>
        </w:rPr>
        <w:t>，</w:t>
      </w:r>
      <w:r w:rsidR="00F13E2F">
        <w:rPr>
          <w:rFonts w:hint="eastAsia"/>
        </w:rPr>
        <w:t>我们一块儿喝酒，他喝得</w:t>
      </w:r>
      <w:r>
        <w:rPr>
          <w:rFonts w:hint="eastAsia"/>
        </w:rPr>
        <w:t>稍稍有点儿多，说起他从农村走到北京多么不容易。</w:t>
      </w:r>
      <w:r w:rsidR="009E3390" w:rsidRPr="009E3390">
        <w:rPr>
          <w:rFonts w:hint="eastAsia"/>
        </w:rPr>
        <w:t>他父亲在挖窑洞时因塌方被砸</w:t>
      </w:r>
      <w:r>
        <w:rPr>
          <w:rFonts w:hint="eastAsia"/>
        </w:rPr>
        <w:t>，</w:t>
      </w:r>
      <w:r w:rsidR="009E3390" w:rsidRPr="009E3390">
        <w:rPr>
          <w:rFonts w:hint="eastAsia"/>
        </w:rPr>
        <w:t>导致瘫痪</w:t>
      </w:r>
      <w:r>
        <w:rPr>
          <w:rFonts w:hint="eastAsia"/>
        </w:rPr>
        <w:t>，</w:t>
      </w:r>
      <w:r w:rsidR="009E3390" w:rsidRPr="009E3390">
        <w:rPr>
          <w:rFonts w:hint="eastAsia"/>
        </w:rPr>
        <w:t>在床上躺了</w:t>
      </w:r>
      <w:r w:rsidR="00F13E2F">
        <w:rPr>
          <w:rFonts w:hint="eastAsia"/>
        </w:rPr>
        <w:t>十多年</w:t>
      </w:r>
      <w:r>
        <w:rPr>
          <w:rFonts w:hint="eastAsia"/>
        </w:rPr>
        <w:t>。</w:t>
      </w:r>
      <w:r w:rsidR="009E3390" w:rsidRPr="009E3390">
        <w:t>都是母亲辛辛苦苦供他上学，从小学一直供到大学。父亲去世时，他去坟地里为父亲送葬，不知为何</w:t>
      </w:r>
      <w:r>
        <w:rPr>
          <w:rFonts w:hint="eastAsia"/>
        </w:rPr>
        <w:t>，</w:t>
      </w:r>
      <w:r w:rsidR="009E3390" w:rsidRPr="009E3390">
        <w:t>就是哭不出来。直到把父亲埋葬，从</w:t>
      </w:r>
      <w:r>
        <w:t>坟地往家里走时，他才突然悲从心来，扑倒在地，大哭不止。说到这里</w:t>
      </w:r>
      <w:r>
        <w:rPr>
          <w:rFonts w:hint="eastAsia"/>
        </w:rPr>
        <w:t>，</w:t>
      </w:r>
      <w:r>
        <w:t>他在酒桌上呜呜哭了起来</w:t>
      </w:r>
      <w:r>
        <w:rPr>
          <w:rFonts w:hint="eastAsia"/>
        </w:rPr>
        <w:t>。</w:t>
      </w:r>
      <w:r>
        <w:t>好可怜的孩子，我劝他别哭了，自己也流出了眼泪。交谈</w:t>
      </w:r>
      <w:r>
        <w:lastRenderedPageBreak/>
        <w:t>中得知</w:t>
      </w:r>
      <w:r>
        <w:rPr>
          <w:rFonts w:hint="eastAsia"/>
        </w:rPr>
        <w:t>，</w:t>
      </w:r>
      <w:r w:rsidR="00F13E2F">
        <w:rPr>
          <w:rFonts w:hint="eastAsia"/>
        </w:rPr>
        <w:t>国欣</w:t>
      </w:r>
      <w:r w:rsidR="009E3390" w:rsidRPr="009E3390">
        <w:t>的老家在郑州郊区的农村</w:t>
      </w:r>
      <w:r w:rsidR="009E3390" w:rsidRPr="009E3390">
        <w:rPr>
          <w:rFonts w:hint="eastAsia"/>
        </w:rPr>
        <w:t>，他的岁数比我儿子还小，我们成了忘年交。我问他在</w:t>
      </w:r>
      <w:r>
        <w:rPr>
          <w:rFonts w:hint="eastAsia"/>
        </w:rPr>
        <w:t>北京找到女朋友了吗？他说有了。我问他买房了吗？他说买了一个一居室。</w:t>
      </w:r>
      <w:r w:rsidR="009E3390" w:rsidRPr="009E3390">
        <w:rPr>
          <w:rFonts w:hint="eastAsia"/>
        </w:rPr>
        <w:t>我说那就好</w:t>
      </w:r>
      <w:r>
        <w:rPr>
          <w:rFonts w:hint="eastAsia"/>
        </w:rPr>
        <w:t>，</w:t>
      </w:r>
      <w:r w:rsidR="009E3390" w:rsidRPr="009E3390">
        <w:rPr>
          <w:rFonts w:hint="eastAsia"/>
        </w:rPr>
        <w:t>赶快结婚，争取早点为你的母亲生一个孙子</w:t>
      </w:r>
      <w:r w:rsidR="009E3390">
        <w:rPr>
          <w:rFonts w:hint="eastAsia"/>
        </w:rPr>
        <w:t>。</w:t>
      </w:r>
    </w:p>
    <w:p w:rsidR="00F07674" w:rsidRDefault="009E3390" w:rsidP="007216AE">
      <w:pPr>
        <w:ind w:firstLine="420"/>
      </w:pPr>
      <w:r w:rsidRPr="009E3390">
        <w:rPr>
          <w:rFonts w:hint="eastAsia"/>
        </w:rPr>
        <w:t>因疫情相隔，我有好几年没见到</w:t>
      </w:r>
      <w:r w:rsidR="00D609D6">
        <w:rPr>
          <w:rFonts w:hint="eastAsia"/>
        </w:rPr>
        <w:t>国欣</w:t>
      </w:r>
      <w:r w:rsidR="00F07674">
        <w:rPr>
          <w:rFonts w:hint="eastAsia"/>
        </w:rPr>
        <w:t>。</w:t>
      </w:r>
      <w:r w:rsidRPr="009E3390">
        <w:rPr>
          <w:rFonts w:hint="eastAsia"/>
        </w:rPr>
        <w:t>终于又可以坐到一起</w:t>
      </w:r>
      <w:r w:rsidR="00F07674">
        <w:rPr>
          <w:rFonts w:hint="eastAsia"/>
        </w:rPr>
        <w:t>喝酒时，我问他的孩子几岁了？</w:t>
      </w:r>
      <w:r w:rsidRPr="009E3390">
        <w:rPr>
          <w:rFonts w:hint="eastAsia"/>
        </w:rPr>
        <w:t>他有些不好意思地说，他还没有结婚。国欣的回答让我吃惊不小，我说</w:t>
      </w:r>
      <w:r w:rsidR="00F07674">
        <w:rPr>
          <w:rFonts w:hint="eastAsia"/>
        </w:rPr>
        <w:t>：</w:t>
      </w:r>
      <w:r w:rsidR="00D609D6">
        <w:rPr>
          <w:rFonts w:hint="eastAsia"/>
        </w:rPr>
        <w:t>你这小子</w:t>
      </w:r>
      <w:r w:rsidR="00F07674">
        <w:rPr>
          <w:rFonts w:hint="eastAsia"/>
        </w:rPr>
        <w:t>，是怎么搞的嘛！</w:t>
      </w:r>
      <w:r w:rsidR="00D609D6">
        <w:rPr>
          <w:rFonts w:hint="eastAsia"/>
        </w:rPr>
        <w:t>我得赶快给你介绍一个。我首先想到的是冉晓</w:t>
      </w:r>
      <w:r w:rsidR="00F07674">
        <w:rPr>
          <w:rFonts w:hint="eastAsia"/>
        </w:rPr>
        <w:t>敏，</w:t>
      </w:r>
      <w:r w:rsidRPr="009E3390">
        <w:rPr>
          <w:rFonts w:hint="eastAsia"/>
        </w:rPr>
        <w:t>觉得他们年龄相当，学历相当，又都是郑州老乡，在一块儿生活再合适不过。</w:t>
      </w:r>
    </w:p>
    <w:p w:rsidR="009E3390" w:rsidRDefault="00F07674" w:rsidP="007216AE">
      <w:pPr>
        <w:ind w:firstLine="420"/>
      </w:pPr>
      <w:r>
        <w:rPr>
          <w:rFonts w:hint="eastAsia"/>
        </w:rPr>
        <w:t>一回到家，我就把我的想法对妻子讲了。妻子也认为可以。</w:t>
      </w:r>
      <w:r w:rsidR="009E3390" w:rsidRPr="009E3390">
        <w:rPr>
          <w:rFonts w:hint="eastAsia"/>
        </w:rPr>
        <w:t>于是</w:t>
      </w:r>
      <w:r>
        <w:rPr>
          <w:rFonts w:hint="eastAsia"/>
        </w:rPr>
        <w:t>，</w:t>
      </w:r>
      <w:r w:rsidR="009E3390" w:rsidRPr="009E3390">
        <w:rPr>
          <w:rFonts w:hint="eastAsia"/>
        </w:rPr>
        <w:t>我立即给</w:t>
      </w:r>
      <w:r w:rsidR="00F13E2F">
        <w:rPr>
          <w:rFonts w:hint="eastAsia"/>
        </w:rPr>
        <w:t>国欣</w:t>
      </w:r>
      <w:r w:rsidR="009E3390" w:rsidRPr="009E3390">
        <w:rPr>
          <w:rFonts w:hint="eastAsia"/>
        </w:rPr>
        <w:t>发微信，说要给他介绍个对象，要他把他的简历发给我。</w:t>
      </w:r>
      <w:r w:rsidR="00F13E2F">
        <w:rPr>
          <w:rFonts w:hint="eastAsia"/>
        </w:rPr>
        <w:t>国欣</w:t>
      </w:r>
      <w:r>
        <w:rPr>
          <w:rFonts w:hint="eastAsia"/>
        </w:rPr>
        <w:t>很快回复说：</w:t>
      </w:r>
      <w:r w:rsidR="009E3390" w:rsidRPr="009E3390">
        <w:rPr>
          <w:rFonts w:hint="eastAsia"/>
        </w:rPr>
        <w:t>刘老师</w:t>
      </w:r>
      <w:r w:rsidR="00F13E2F">
        <w:rPr>
          <w:rFonts w:hint="eastAsia"/>
        </w:rPr>
        <w:t>，</w:t>
      </w:r>
      <w:r>
        <w:rPr>
          <w:rFonts w:hint="eastAsia"/>
        </w:rPr>
        <w:t>非常感谢您的关心！</w:t>
      </w:r>
      <w:r w:rsidR="009E3390" w:rsidRPr="009E3390">
        <w:rPr>
          <w:rFonts w:hint="eastAsia"/>
        </w:rPr>
        <w:t>我现在还不着急谈</w:t>
      </w:r>
      <w:r w:rsidR="00D609D6">
        <w:rPr>
          <w:rFonts w:hint="eastAsia"/>
        </w:rPr>
        <w:t>，以后再说</w:t>
      </w:r>
      <w:r>
        <w:rPr>
          <w:rFonts w:hint="eastAsia"/>
        </w:rPr>
        <w:t>哈</w:t>
      </w:r>
      <w:r w:rsidR="00D609D6">
        <w:rPr>
          <w:rFonts w:hint="eastAsia"/>
        </w:rPr>
        <w:t>。他的意思是明显的，等于拒绝了我给他介绍对象。我把国欣</w:t>
      </w:r>
      <w:r w:rsidR="009E3390" w:rsidRPr="009E3390">
        <w:rPr>
          <w:rFonts w:hint="eastAsia"/>
        </w:rPr>
        <w:t>的拒绝随即对妻子讲了，妻</w:t>
      </w:r>
      <w:r>
        <w:rPr>
          <w:rFonts w:hint="eastAsia"/>
        </w:rPr>
        <w:t>子说：牛不喝水不能强按头，这事免</w:t>
      </w:r>
      <w:r w:rsidR="009E3390" w:rsidRPr="009E3390">
        <w:rPr>
          <w:rFonts w:hint="eastAsia"/>
        </w:rPr>
        <w:t>强不得。</w:t>
      </w:r>
    </w:p>
    <w:p w:rsidR="007216AE" w:rsidRDefault="009E3390" w:rsidP="007216AE">
      <w:pPr>
        <w:ind w:firstLine="420"/>
      </w:pPr>
      <w:r w:rsidRPr="009E3390">
        <w:rPr>
          <w:rFonts w:hint="eastAsia"/>
        </w:rPr>
        <w:t>让人意想不到的事儿还在后头呢</w:t>
      </w:r>
      <w:r>
        <w:rPr>
          <w:rFonts w:hint="eastAsia"/>
        </w:rPr>
        <w:t>！</w:t>
      </w:r>
    </w:p>
    <w:p w:rsidR="00D034AE" w:rsidRDefault="001E2343" w:rsidP="007216AE">
      <w:pPr>
        <w:ind w:firstLine="420"/>
      </w:pPr>
      <w:r>
        <w:rPr>
          <w:rFonts w:hint="eastAsia"/>
        </w:rPr>
        <w:t>又有机会坐在一起，我一不小心对国新说起，我要给他介绍的对象是</w:t>
      </w:r>
      <w:r w:rsidR="00D034AE" w:rsidRPr="00D034AE">
        <w:rPr>
          <w:rFonts w:hint="eastAsia"/>
        </w:rPr>
        <w:t>他的近老乡</w:t>
      </w:r>
      <w:r w:rsidR="009B4975">
        <w:rPr>
          <w:rFonts w:hint="eastAsia"/>
        </w:rPr>
        <w:t>，</w:t>
      </w:r>
      <w:r w:rsidR="00D034AE" w:rsidRPr="00D034AE">
        <w:rPr>
          <w:rFonts w:hint="eastAsia"/>
        </w:rPr>
        <w:t>叫</w:t>
      </w:r>
      <w:r w:rsidR="00D609D6">
        <w:rPr>
          <w:rFonts w:hint="eastAsia"/>
        </w:rPr>
        <w:t>冉晓</w:t>
      </w:r>
      <w:r w:rsidR="00D609D6" w:rsidRPr="00195AD7">
        <w:rPr>
          <w:rFonts w:hint="eastAsia"/>
        </w:rPr>
        <w:t>敏</w:t>
      </w:r>
      <w:r w:rsidR="009B4975">
        <w:rPr>
          <w:rFonts w:hint="eastAsia"/>
        </w:rPr>
        <w:t>。</w:t>
      </w:r>
      <w:r w:rsidR="00D609D6">
        <w:rPr>
          <w:rFonts w:hint="eastAsia"/>
        </w:rPr>
        <w:t>国欣</w:t>
      </w:r>
      <w:r>
        <w:rPr>
          <w:rFonts w:hint="eastAsia"/>
        </w:rPr>
        <w:t>一听这个名字，眼睛顿时亮了，问：</w:t>
      </w:r>
      <w:r w:rsidR="00D034AE" w:rsidRPr="00D034AE">
        <w:rPr>
          <w:rFonts w:hint="eastAsia"/>
        </w:rPr>
        <w:t>是那个冉冉上升的冉吗？</w:t>
      </w:r>
    </w:p>
    <w:p w:rsidR="00D034AE" w:rsidRDefault="001E2343" w:rsidP="007216AE">
      <w:pPr>
        <w:ind w:firstLine="420"/>
      </w:pPr>
      <w:r>
        <w:rPr>
          <w:rFonts w:hint="eastAsia"/>
        </w:rPr>
        <w:t>是呀。</w:t>
      </w:r>
    </w:p>
    <w:p w:rsidR="00D034AE" w:rsidRDefault="00D609D6" w:rsidP="007216AE">
      <w:pPr>
        <w:ind w:firstLine="420"/>
      </w:pPr>
      <w:r>
        <w:rPr>
          <w:rFonts w:hint="eastAsia"/>
        </w:rPr>
        <w:t>冉晓</w:t>
      </w:r>
      <w:r w:rsidRPr="00195AD7">
        <w:rPr>
          <w:rFonts w:hint="eastAsia"/>
        </w:rPr>
        <w:t>敏</w:t>
      </w:r>
      <w:r w:rsidR="00D034AE" w:rsidRPr="00D034AE">
        <w:rPr>
          <w:rFonts w:hint="eastAsia"/>
        </w:rPr>
        <w:t>我认识</w:t>
      </w:r>
      <w:r w:rsidR="00D034AE">
        <w:rPr>
          <w:rFonts w:hint="eastAsia"/>
        </w:rPr>
        <w:t>，人挺好的。</w:t>
      </w:r>
      <w:r w:rsidR="00D034AE" w:rsidRPr="00D034AE">
        <w:rPr>
          <w:rFonts w:hint="eastAsia"/>
        </w:rPr>
        <w:t>我们两个谈过，谈了</w:t>
      </w:r>
      <w:r>
        <w:rPr>
          <w:rFonts w:hint="eastAsia"/>
        </w:rPr>
        <w:t>两</w:t>
      </w:r>
      <w:r w:rsidR="001E2343">
        <w:t>年多呢</w:t>
      </w:r>
      <w:r w:rsidR="001E2343">
        <w:rPr>
          <w:rFonts w:hint="eastAsia"/>
        </w:rPr>
        <w:t>。</w:t>
      </w:r>
    </w:p>
    <w:p w:rsidR="00D034AE" w:rsidRDefault="00D034AE" w:rsidP="007216AE">
      <w:pPr>
        <w:ind w:firstLine="420"/>
      </w:pPr>
      <w:r w:rsidRPr="00D034AE">
        <w:t>那怎么没谈成呢？</w:t>
      </w:r>
    </w:p>
    <w:p w:rsidR="00D034AE" w:rsidRDefault="00D034AE" w:rsidP="007216AE">
      <w:pPr>
        <w:ind w:firstLine="420"/>
      </w:pPr>
      <w:r>
        <w:t>一言难尽</w:t>
      </w:r>
      <w:r>
        <w:rPr>
          <w:rFonts w:hint="eastAsia"/>
        </w:rPr>
        <w:t>。</w:t>
      </w:r>
    </w:p>
    <w:p w:rsidR="00D034AE" w:rsidRDefault="001E2343" w:rsidP="007216AE">
      <w:pPr>
        <w:ind w:firstLine="420"/>
      </w:pPr>
      <w:r>
        <w:t>你给我讲讲嘛</w:t>
      </w:r>
      <w:r>
        <w:rPr>
          <w:rFonts w:hint="eastAsia"/>
        </w:rPr>
        <w:t>！</w:t>
      </w:r>
    </w:p>
    <w:p w:rsidR="00D034AE" w:rsidRDefault="00D609D6" w:rsidP="007216AE">
      <w:pPr>
        <w:ind w:firstLine="420"/>
      </w:pPr>
      <w:r>
        <w:rPr>
          <w:rFonts w:hint="eastAsia"/>
        </w:rPr>
        <w:t>国欣</w:t>
      </w:r>
      <w:r w:rsidR="001E2343">
        <w:t>看着我说</w:t>
      </w:r>
      <w:r w:rsidR="001E2343">
        <w:rPr>
          <w:rFonts w:hint="eastAsia"/>
        </w:rPr>
        <w:t>：</w:t>
      </w:r>
      <w:r w:rsidR="001E2343">
        <w:t>我要是对您讲了，您不会把</w:t>
      </w:r>
      <w:r w:rsidR="00D034AE" w:rsidRPr="00D034AE">
        <w:t>我们俩的事儿写成小说吧？</w:t>
      </w:r>
    </w:p>
    <w:p w:rsidR="00D034AE" w:rsidRDefault="009B4975" w:rsidP="007216AE">
      <w:pPr>
        <w:ind w:firstLine="420"/>
      </w:pPr>
      <w:r>
        <w:t>我说</w:t>
      </w:r>
      <w:r>
        <w:rPr>
          <w:rFonts w:hint="eastAsia"/>
        </w:rPr>
        <w:t>：</w:t>
      </w:r>
      <w:r w:rsidR="00D034AE" w:rsidRPr="00D034AE">
        <w:t>看来你们俩的故事不少。你要是不想讲，那就算了。</w:t>
      </w:r>
    </w:p>
    <w:p w:rsidR="00D034AE" w:rsidRDefault="00D034AE" w:rsidP="007216AE">
      <w:pPr>
        <w:ind w:firstLine="420"/>
      </w:pPr>
    </w:p>
    <w:p w:rsidR="00D034AE" w:rsidRDefault="00D034AE" w:rsidP="00D034AE">
      <w:pPr>
        <w:ind w:firstLineChars="1700" w:firstLine="3570"/>
      </w:pPr>
      <w:r w:rsidRPr="00D034AE">
        <w:lastRenderedPageBreak/>
        <w:t>2024年1月1日至2</w:t>
      </w:r>
      <w:r>
        <w:t>日</w:t>
      </w:r>
      <w:r>
        <w:rPr>
          <w:rFonts w:hint="eastAsia"/>
        </w:rPr>
        <w:t>（</w:t>
      </w:r>
      <w:r w:rsidRPr="00D034AE">
        <w:t>新年开篇</w:t>
      </w:r>
      <w:r>
        <w:rPr>
          <w:rFonts w:hint="eastAsia"/>
        </w:rPr>
        <w:t>）</w:t>
      </w:r>
    </w:p>
    <w:p w:rsidR="007216AE" w:rsidRDefault="00D034AE" w:rsidP="00D034AE">
      <w:pPr>
        <w:ind w:firstLineChars="2100" w:firstLine="4410"/>
      </w:pPr>
      <w:r>
        <w:t>于北京怀柔</w:t>
      </w:r>
      <w:r>
        <w:rPr>
          <w:rFonts w:hint="eastAsia"/>
        </w:rPr>
        <w:t>翰</w:t>
      </w:r>
      <w:r w:rsidRPr="00D034AE">
        <w:t>高文创园</w:t>
      </w:r>
    </w:p>
    <w:p w:rsidR="007216AE" w:rsidRDefault="007216AE" w:rsidP="007216AE">
      <w:pPr>
        <w:ind w:firstLine="420"/>
      </w:pPr>
    </w:p>
    <w:p w:rsidR="007216AE" w:rsidRDefault="007216AE" w:rsidP="007216AE">
      <w:pPr>
        <w:ind w:firstLine="420"/>
      </w:pPr>
    </w:p>
    <w:p w:rsidR="00DC11D5" w:rsidRDefault="00DC11D5">
      <w:bookmarkStart w:id="0" w:name="_GoBack"/>
      <w:bookmarkEnd w:id="0"/>
    </w:p>
    <w:p w:rsidR="00DC11D5" w:rsidRDefault="00DC11D5"/>
    <w:sectPr w:rsidR="00DC11D5" w:rsidSect="00DD1F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98" w:rsidRDefault="00527998" w:rsidP="001E2343">
      <w:r>
        <w:separator/>
      </w:r>
    </w:p>
  </w:endnote>
  <w:endnote w:type="continuationSeparator" w:id="1">
    <w:p w:rsidR="00527998" w:rsidRDefault="00527998" w:rsidP="001E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19390"/>
      <w:docPartObj>
        <w:docPartGallery w:val="Page Numbers (Bottom of Page)"/>
        <w:docPartUnique/>
      </w:docPartObj>
    </w:sdtPr>
    <w:sdtContent>
      <w:p w:rsidR="001E2343" w:rsidRDefault="005111B5">
        <w:pPr>
          <w:pStyle w:val="a4"/>
          <w:jc w:val="center"/>
        </w:pPr>
        <w:r>
          <w:fldChar w:fldCharType="begin"/>
        </w:r>
        <w:r w:rsidR="001E2343">
          <w:instrText>PAGE   \* MERGEFORMAT</w:instrText>
        </w:r>
        <w:r>
          <w:fldChar w:fldCharType="separate"/>
        </w:r>
        <w:r w:rsidR="00227FCB" w:rsidRPr="00227FCB">
          <w:rPr>
            <w:noProof/>
            <w:lang w:val="zh-CN"/>
          </w:rPr>
          <w:t>4</w:t>
        </w:r>
        <w:r>
          <w:fldChar w:fldCharType="end"/>
        </w:r>
      </w:p>
    </w:sdtContent>
  </w:sdt>
  <w:p w:rsidR="001E2343" w:rsidRDefault="001E23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98" w:rsidRDefault="00527998" w:rsidP="001E2343">
      <w:r>
        <w:separator/>
      </w:r>
    </w:p>
  </w:footnote>
  <w:footnote w:type="continuationSeparator" w:id="1">
    <w:p w:rsidR="00527998" w:rsidRDefault="00527998" w:rsidP="001E2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1D5"/>
    <w:rsid w:val="00195AD7"/>
    <w:rsid w:val="001B762E"/>
    <w:rsid w:val="001E2343"/>
    <w:rsid w:val="001E3F1F"/>
    <w:rsid w:val="00227FCB"/>
    <w:rsid w:val="002D2A36"/>
    <w:rsid w:val="003634A0"/>
    <w:rsid w:val="005111B5"/>
    <w:rsid w:val="00527998"/>
    <w:rsid w:val="007216AE"/>
    <w:rsid w:val="007737A1"/>
    <w:rsid w:val="00837A87"/>
    <w:rsid w:val="00876550"/>
    <w:rsid w:val="009B4975"/>
    <w:rsid w:val="009E3390"/>
    <w:rsid w:val="00A32026"/>
    <w:rsid w:val="00B114DD"/>
    <w:rsid w:val="00B37176"/>
    <w:rsid w:val="00D034AE"/>
    <w:rsid w:val="00D609D6"/>
    <w:rsid w:val="00D77D5D"/>
    <w:rsid w:val="00DC11D5"/>
    <w:rsid w:val="00DC6C4A"/>
    <w:rsid w:val="00DD1F7F"/>
    <w:rsid w:val="00DF64BF"/>
    <w:rsid w:val="00E036C4"/>
    <w:rsid w:val="00E862B3"/>
    <w:rsid w:val="00F03944"/>
    <w:rsid w:val="00F07674"/>
    <w:rsid w:val="00F13E2F"/>
    <w:rsid w:val="00F3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428</Words>
  <Characters>2445</Characters>
  <DocSecurity>0</DocSecurity>
  <Lines>20</Lines>
  <Paragraphs>5</Paragraphs>
  <ScaleCrop>false</ScaleCrop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2024-01-07T00:36:00Z</dcterms:created>
  <dcterms:modified xsi:type="dcterms:W3CDTF">2024-01-09T02:13:00Z</dcterms:modified>
</cp:coreProperties>
</file>